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9F1" w:rsidRDefault="00AE537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Alla C.A. del Dirigente Scolastico</w:t>
      </w:r>
    </w:p>
    <w:p w:rsidR="00F569F1" w:rsidRDefault="00AE5378">
      <w:pPr>
        <w:ind w:left="5664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Istituto Comprensivo</w:t>
      </w:r>
      <w:bookmarkStart w:id="0" w:name="_GoBack"/>
      <w:bookmarkEnd w:id="0"/>
      <w:r>
        <w:rPr>
          <w:i/>
          <w:sz w:val="24"/>
          <w:szCs w:val="24"/>
        </w:rPr>
        <w:t xml:space="preserve"> Margherita </w:t>
      </w:r>
      <w:proofErr w:type="spellStart"/>
      <w:r>
        <w:rPr>
          <w:i/>
          <w:sz w:val="24"/>
          <w:szCs w:val="24"/>
        </w:rPr>
        <w:t>Hack</w:t>
      </w:r>
      <w:proofErr w:type="spellEnd"/>
    </w:p>
    <w:p w:rsidR="00F569F1" w:rsidRDefault="00AE5378">
      <w:pPr>
        <w:jc w:val="right"/>
        <w:rPr>
          <w:i/>
          <w:sz w:val="24"/>
          <w:szCs w:val="24"/>
        </w:rPr>
      </w:pPr>
      <w:bookmarkStart w:id="1" w:name="_f0jr5luerq4" w:colFirst="0" w:colLast="0"/>
      <w:bookmarkEnd w:id="1"/>
      <w:r>
        <w:rPr>
          <w:i/>
          <w:sz w:val="24"/>
          <w:szCs w:val="24"/>
        </w:rPr>
        <w:t>Prof. Claudio Antonello D’Antoni</w:t>
      </w:r>
    </w:p>
    <w:p w:rsidR="00F569F1" w:rsidRDefault="00F569F1">
      <w:pPr>
        <w:jc w:val="right"/>
        <w:rPr>
          <w:i/>
          <w:sz w:val="24"/>
          <w:szCs w:val="24"/>
        </w:rPr>
      </w:pPr>
    </w:p>
    <w:p w:rsidR="00F569F1" w:rsidRDefault="00AE537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San Donato Milanese (MI)</w:t>
      </w:r>
    </w:p>
    <w:p w:rsidR="00F569F1" w:rsidRDefault="00F569F1">
      <w:pPr>
        <w:jc w:val="both"/>
        <w:rPr>
          <w:rFonts w:ascii="Libre Franklin" w:eastAsia="Libre Franklin" w:hAnsi="Libre Franklin" w:cs="Libre Franklin"/>
          <w:i/>
          <w:sz w:val="24"/>
          <w:szCs w:val="24"/>
        </w:rPr>
      </w:pPr>
    </w:p>
    <w:p w:rsidR="00F569F1" w:rsidRDefault="00AE5378">
      <w:pPr>
        <w:jc w:val="both"/>
        <w:rPr>
          <w:i/>
        </w:rPr>
      </w:pPr>
      <w:r>
        <w:rPr>
          <w:i/>
        </w:rPr>
        <w:t>San Donato Milanese, ……</w:t>
      </w:r>
      <w:proofErr w:type="gramStart"/>
      <w:r>
        <w:rPr>
          <w:i/>
        </w:rPr>
        <w:t>…….</w:t>
      </w:r>
      <w:proofErr w:type="gramEnd"/>
      <w:r>
        <w:rPr>
          <w:i/>
        </w:rPr>
        <w:t>.</w:t>
      </w:r>
    </w:p>
    <w:p w:rsidR="00F569F1" w:rsidRDefault="00F569F1">
      <w:pPr>
        <w:jc w:val="both"/>
        <w:rPr>
          <w:i/>
        </w:rPr>
      </w:pPr>
    </w:p>
    <w:p w:rsidR="00F569F1" w:rsidRDefault="00F569F1">
      <w:pPr>
        <w:jc w:val="both"/>
        <w:rPr>
          <w:i/>
        </w:rPr>
      </w:pPr>
    </w:p>
    <w:p w:rsidR="00F569F1" w:rsidRDefault="00AE5378">
      <w:pPr>
        <w:jc w:val="both"/>
      </w:pPr>
      <w:bookmarkStart w:id="2" w:name="_vegnyca6wax3" w:colFirst="0" w:colLast="0"/>
      <w:bookmarkEnd w:id="2"/>
      <w:r>
        <w:rPr>
          <w:b/>
        </w:rPr>
        <w:t>OGGETTO</w:t>
      </w:r>
      <w:r>
        <w:t xml:space="preserve">: </w:t>
      </w:r>
      <w:r>
        <w:tab/>
        <w:t xml:space="preserve">Domanda assegnazione " </w:t>
      </w:r>
      <w:r>
        <w:rPr>
          <w:b/>
        </w:rPr>
        <w:t>funzione-strumentale</w:t>
      </w:r>
      <w:r>
        <w:t>" A.S. 2025/2026 (</w:t>
      </w:r>
      <w:r>
        <w:rPr>
          <w:i/>
        </w:rPr>
        <w:t xml:space="preserve">art. </w:t>
      </w:r>
      <w:proofErr w:type="gramStart"/>
      <w:r>
        <w:rPr>
          <w:i/>
        </w:rPr>
        <w:t>30  del</w:t>
      </w:r>
      <w:proofErr w:type="gramEnd"/>
      <w:r>
        <w:rPr>
          <w:i/>
        </w:rPr>
        <w:t xml:space="preserve"> 24.7.2003).</w:t>
      </w:r>
    </w:p>
    <w:p w:rsidR="00F569F1" w:rsidRDefault="00F569F1">
      <w:pPr>
        <w:jc w:val="both"/>
      </w:pPr>
    </w:p>
    <w:p w:rsidR="00F569F1" w:rsidRDefault="00F569F1">
      <w:pPr>
        <w:jc w:val="both"/>
      </w:pPr>
    </w:p>
    <w:p w:rsidR="00F569F1" w:rsidRDefault="00AE5378">
      <w:pPr>
        <w:jc w:val="both"/>
      </w:pPr>
      <w:r>
        <w:t xml:space="preserve">_l_ </w:t>
      </w:r>
      <w:proofErr w:type="spellStart"/>
      <w:r>
        <w:t>sottoscritt</w:t>
      </w:r>
      <w:proofErr w:type="spellEnd"/>
      <w:r>
        <w:t>_ Prof. _________in servizio presso codesto Istituto in qualità di Docente TI/TD</w:t>
      </w:r>
    </w:p>
    <w:p w:rsidR="00F569F1" w:rsidRDefault="00F569F1">
      <w:pPr>
        <w:jc w:val="both"/>
        <w:rPr>
          <w:b/>
        </w:rPr>
      </w:pPr>
    </w:p>
    <w:p w:rsidR="00F569F1" w:rsidRDefault="00F569F1">
      <w:pPr>
        <w:jc w:val="both"/>
        <w:rPr>
          <w:b/>
        </w:rPr>
      </w:pPr>
    </w:p>
    <w:p w:rsidR="00F569F1" w:rsidRDefault="00AE53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 H I E D E</w:t>
      </w:r>
    </w:p>
    <w:p w:rsidR="00F569F1" w:rsidRDefault="00F569F1">
      <w:pPr>
        <w:jc w:val="both"/>
      </w:pPr>
    </w:p>
    <w:p w:rsidR="00F569F1" w:rsidRDefault="00AE5378">
      <w:pPr>
        <w:jc w:val="both"/>
      </w:pPr>
      <w:proofErr w:type="gramStart"/>
      <w:r>
        <w:t>ai  sensi</w:t>
      </w:r>
      <w:proofErr w:type="gramEnd"/>
      <w:r>
        <w:t xml:space="preserve"> dell’art.  30 del C.C.N.L. </w:t>
      </w:r>
      <w:proofErr w:type="gramStart"/>
      <w:r>
        <w:t>del  24.7.2003</w:t>
      </w:r>
      <w:proofErr w:type="gramEnd"/>
      <w:r>
        <w:t xml:space="preserve">, sulla base di quanto </w:t>
      </w:r>
      <w:r>
        <w:rPr>
          <w:b/>
        </w:rPr>
        <w:t>deliberato dal Collegio Docenti</w:t>
      </w:r>
      <w:r>
        <w:t>, l'assegnazi</w:t>
      </w:r>
      <w:r>
        <w:t xml:space="preserve">one della </w:t>
      </w:r>
      <w:r>
        <w:rPr>
          <w:b/>
        </w:rPr>
        <w:t>funzione-strumentale</w:t>
      </w:r>
      <w:r>
        <w:t xml:space="preserve"> relativamente all'area:</w:t>
      </w:r>
    </w:p>
    <w:p w:rsidR="00F569F1" w:rsidRDefault="00F569F1">
      <w:pPr>
        <w:jc w:val="both"/>
        <w:rPr>
          <w:i/>
        </w:rPr>
      </w:pPr>
    </w:p>
    <w:p w:rsidR="00F569F1" w:rsidRDefault="00F569F1">
      <w:pPr>
        <w:jc w:val="both"/>
        <w:rPr>
          <w:i/>
        </w:rPr>
      </w:pPr>
    </w:p>
    <w:p w:rsidR="00F569F1" w:rsidRDefault="00F569F1">
      <w:pPr>
        <w:jc w:val="both"/>
        <w:rPr>
          <w:i/>
        </w:rPr>
      </w:pPr>
    </w:p>
    <w:p w:rsidR="00F569F1" w:rsidRDefault="00AE5378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_____________________________</w:t>
      </w:r>
    </w:p>
    <w:p w:rsidR="00F569F1" w:rsidRDefault="00F569F1">
      <w:pPr>
        <w:spacing w:line="360" w:lineRule="auto"/>
        <w:jc w:val="both"/>
        <w:rPr>
          <w:i/>
        </w:rPr>
      </w:pPr>
    </w:p>
    <w:p w:rsidR="00F569F1" w:rsidRDefault="00AE5378">
      <w:pPr>
        <w:spacing w:line="360" w:lineRule="auto"/>
        <w:jc w:val="both"/>
        <w:rPr>
          <w:i/>
        </w:rPr>
      </w:pPr>
      <w:r>
        <w:rPr>
          <w:i/>
        </w:rPr>
        <w:t>Più dettagliatamente si avanzano al Collegio le seguenti proposte di attività da svilupparsi nel corso dell’anno scolastico:</w:t>
      </w:r>
    </w:p>
    <w:tbl>
      <w:tblPr>
        <w:tblStyle w:val="a"/>
        <w:tblW w:w="9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1"/>
      </w:tblGrid>
      <w:tr w:rsidR="00F569F1">
        <w:trPr>
          <w:trHeight w:val="2196"/>
        </w:trPr>
        <w:tc>
          <w:tcPr>
            <w:tcW w:w="9851" w:type="dxa"/>
            <w:tcBorders>
              <w:bottom w:val="single" w:sz="4" w:space="0" w:color="000000"/>
            </w:tcBorders>
          </w:tcPr>
          <w:p w:rsidR="00F569F1" w:rsidRDefault="00F569F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  <w:p w:rsidR="00F569F1" w:rsidRDefault="00F569F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  <w:p w:rsidR="00F569F1" w:rsidRDefault="00F569F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  <w:p w:rsidR="00F569F1" w:rsidRDefault="00F569F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  <w:p w:rsidR="00F569F1" w:rsidRDefault="00F569F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  <w:p w:rsidR="00F569F1" w:rsidRDefault="00F569F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  <w:p w:rsidR="00F569F1" w:rsidRDefault="00F569F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  <w:p w:rsidR="00F569F1" w:rsidRDefault="00F569F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  <w:p w:rsidR="00F569F1" w:rsidRDefault="00F569F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  <w:p w:rsidR="00F569F1" w:rsidRDefault="00AE537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  <w:r>
              <w:t>.</w:t>
            </w:r>
          </w:p>
          <w:p w:rsidR="00F569F1" w:rsidRDefault="00F569F1">
            <w:pPr>
              <w:jc w:val="both"/>
              <w:rPr>
                <w:color w:val="000000"/>
              </w:rPr>
            </w:pPr>
          </w:p>
        </w:tc>
      </w:tr>
    </w:tbl>
    <w:p w:rsidR="00F569F1" w:rsidRDefault="00AE5378">
      <w:pPr>
        <w:spacing w:line="360" w:lineRule="auto"/>
        <w:jc w:val="both"/>
        <w:rPr>
          <w:i/>
        </w:rPr>
      </w:pPr>
      <w:r>
        <w:rPr>
          <w:i/>
        </w:rPr>
        <w:t xml:space="preserve">Il dettaglio dei titoli relativi a: </w:t>
      </w:r>
    </w:p>
    <w:p w:rsidR="00F569F1" w:rsidRDefault="00AE5378">
      <w:pPr>
        <w:ind w:left="113" w:right="113"/>
        <w:jc w:val="both"/>
        <w:rPr>
          <w:b/>
        </w:rPr>
      </w:pPr>
      <w:r>
        <w:rPr>
          <w:b/>
        </w:rPr>
        <w:t>Esperienze concernenti l’area</w:t>
      </w:r>
    </w:p>
    <w:p w:rsidR="00F569F1" w:rsidRDefault="00AE5378">
      <w:pPr>
        <w:ind w:left="113" w:right="113"/>
        <w:jc w:val="both"/>
        <w:rPr>
          <w:b/>
        </w:rPr>
      </w:pPr>
      <w:r>
        <w:rPr>
          <w:b/>
        </w:rPr>
        <w:t>Esperienze di coordinamento e progetti</w:t>
      </w:r>
    </w:p>
    <w:p w:rsidR="00F569F1" w:rsidRDefault="00AE5378">
      <w:pPr>
        <w:ind w:left="113" w:right="113"/>
        <w:jc w:val="both"/>
        <w:rPr>
          <w:b/>
        </w:rPr>
      </w:pPr>
      <w:r>
        <w:rPr>
          <w:b/>
        </w:rPr>
        <w:t>Corsi di aggiornamento attinenti all’area</w:t>
      </w:r>
    </w:p>
    <w:p w:rsidR="00F569F1" w:rsidRDefault="00F569F1">
      <w:pPr>
        <w:ind w:right="113"/>
        <w:jc w:val="both"/>
      </w:pPr>
    </w:p>
    <w:p w:rsidR="00F569F1" w:rsidRDefault="00AE5378">
      <w:pPr>
        <w:spacing w:line="360" w:lineRule="auto"/>
        <w:jc w:val="both"/>
      </w:pPr>
      <w:r>
        <w:t>è stato dichiarato nel Curriculum Vitae et Studiorum allegato alla presente domanda.</w:t>
      </w:r>
    </w:p>
    <w:p w:rsidR="00F569F1" w:rsidRDefault="00AE5378">
      <w:r>
        <w:t>Si allega, inoltre, alla presente la griglia di Griglia valutazione debitamente compilata</w:t>
      </w:r>
    </w:p>
    <w:p w:rsidR="00F569F1" w:rsidRDefault="00F569F1">
      <w:pPr>
        <w:spacing w:line="360" w:lineRule="auto"/>
        <w:jc w:val="both"/>
      </w:pPr>
    </w:p>
    <w:p w:rsidR="00F569F1" w:rsidRDefault="00AE5378">
      <w:pPr>
        <w:spacing w:line="360" w:lineRule="auto"/>
        <w:jc w:val="right"/>
      </w:pPr>
      <w:r>
        <w:t>Con Osservanza</w:t>
      </w:r>
    </w:p>
    <w:p w:rsidR="00F569F1" w:rsidRDefault="00AE5378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smallCaps/>
        </w:rPr>
        <w:tab/>
      </w:r>
      <w:r>
        <w:rPr>
          <w:i/>
          <w:smallCaps/>
        </w:rPr>
        <w:tab/>
      </w:r>
      <w:r>
        <w:rPr>
          <w:i/>
          <w:smallCaps/>
        </w:rPr>
        <w:tab/>
      </w:r>
      <w:r>
        <w:rPr>
          <w:i/>
          <w:smallCaps/>
        </w:rPr>
        <w:tab/>
      </w:r>
      <w:r>
        <w:rPr>
          <w:i/>
          <w:smallCaps/>
        </w:rPr>
        <w:tab/>
      </w:r>
      <w:r>
        <w:rPr>
          <w:i/>
        </w:rPr>
        <w:tab/>
        <w:t xml:space="preserve"> </w:t>
      </w:r>
    </w:p>
    <w:p w:rsidR="00F569F1" w:rsidRDefault="00AE5378">
      <w:pPr>
        <w:tabs>
          <w:tab w:val="left" w:pos="2530"/>
        </w:tabs>
      </w:pPr>
      <w:r>
        <w:tab/>
      </w:r>
    </w:p>
    <w:sectPr w:rsidR="00F569F1">
      <w:footerReference w:type="even" r:id="rId7"/>
      <w:footerReference w:type="default" r:id="rId8"/>
      <w:pgSz w:w="11906" w:h="16838"/>
      <w:pgMar w:top="851" w:right="113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378" w:rsidRDefault="00AE5378">
      <w:r>
        <w:separator/>
      </w:r>
    </w:p>
  </w:endnote>
  <w:endnote w:type="continuationSeparator" w:id="0">
    <w:p w:rsidR="00AE5378" w:rsidRDefault="00AE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9F1" w:rsidRDefault="00AE53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569F1" w:rsidRDefault="00F569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9F1" w:rsidRDefault="00F569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378" w:rsidRDefault="00AE5378">
      <w:r>
        <w:separator/>
      </w:r>
    </w:p>
  </w:footnote>
  <w:footnote w:type="continuationSeparator" w:id="0">
    <w:p w:rsidR="00AE5378" w:rsidRDefault="00AE5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528ED"/>
    <w:multiLevelType w:val="multilevel"/>
    <w:tmpl w:val="916ED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9F1"/>
    <w:rsid w:val="008568DE"/>
    <w:rsid w:val="00AE5378"/>
    <w:rsid w:val="00F5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A5B43-A485-4269-A098-7437FB8E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Vicepreside</cp:lastModifiedBy>
  <cp:revision>3</cp:revision>
  <cp:lastPrinted>2025-09-23T07:23:00Z</cp:lastPrinted>
  <dcterms:created xsi:type="dcterms:W3CDTF">2025-09-23T07:23:00Z</dcterms:created>
  <dcterms:modified xsi:type="dcterms:W3CDTF">2025-09-23T07:24:00Z</dcterms:modified>
</cp:coreProperties>
</file>